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47B98BD6" w:rsidR="00174B82" w:rsidRPr="003902D7" w:rsidRDefault="00512807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ZEN</w:t>
      </w:r>
      <w:r w:rsidR="00E17925">
        <w:rPr>
          <w:rFonts w:ascii="Times New Roman" w:hAnsi="Times New Roman" w:cs="Times New Roman"/>
          <w:b/>
          <w:sz w:val="22"/>
        </w:rPr>
        <w:t xml:space="preserve"> BB</w:t>
      </w:r>
    </w:p>
    <w:p w14:paraId="5A6BEAAE" w14:textId="7FC00EBA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</w:t>
      </w:r>
      <w:r w:rsidR="00961096">
        <w:rPr>
          <w:rFonts w:ascii="Times New Roman" w:hAnsi="Times New Roman" w:cs="Times New Roman"/>
          <w:szCs w:val="20"/>
        </w:rPr>
        <w:t xml:space="preserve"> fabrikat </w:t>
      </w:r>
      <w:proofErr w:type="spellStart"/>
      <w:r w:rsidR="00961096">
        <w:rPr>
          <w:rFonts w:ascii="Times New Roman" w:hAnsi="Times New Roman" w:cs="Times New Roman"/>
          <w:szCs w:val="20"/>
        </w:rPr>
        <w:t>Curant</w:t>
      </w:r>
      <w:proofErr w:type="spellEnd"/>
      <w:r w:rsidR="00961096">
        <w:rPr>
          <w:rFonts w:ascii="Times New Roman" w:hAnsi="Times New Roman" w:cs="Times New Roman"/>
          <w:szCs w:val="20"/>
        </w:rPr>
        <w:t xml:space="preserve"> typ </w:t>
      </w:r>
      <w:r w:rsidR="00CC7D8A">
        <w:rPr>
          <w:rFonts w:ascii="Times New Roman" w:hAnsi="Times New Roman" w:cs="Times New Roman"/>
          <w:szCs w:val="20"/>
        </w:rPr>
        <w:t>ZEN</w:t>
      </w:r>
      <w:r>
        <w:rPr>
          <w:rFonts w:ascii="Times New Roman" w:hAnsi="Times New Roman" w:cs="Times New Roman"/>
          <w:szCs w:val="20"/>
        </w:rPr>
        <w:t xml:space="preserve"> </w:t>
      </w:r>
      <w:r w:rsidR="00E17925">
        <w:rPr>
          <w:rFonts w:ascii="Times New Roman" w:hAnsi="Times New Roman" w:cs="Times New Roman"/>
          <w:szCs w:val="20"/>
        </w:rPr>
        <w:t xml:space="preserve">BB </w:t>
      </w:r>
      <w:r>
        <w:rPr>
          <w:rFonts w:ascii="Times New Roman" w:hAnsi="Times New Roman" w:cs="Times New Roman"/>
          <w:szCs w:val="20"/>
        </w:rPr>
        <w:t>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3C8FC7E0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Luftridå utförd </w:t>
      </w:r>
      <w:r w:rsidR="00961096">
        <w:rPr>
          <w:rFonts w:ascii="Times New Roman" w:hAnsi="Times New Roman" w:cs="Times New Roman"/>
          <w:szCs w:val="20"/>
        </w:rPr>
        <w:t xml:space="preserve">med </w:t>
      </w:r>
      <w:r w:rsidR="00E17925">
        <w:rPr>
          <w:rFonts w:ascii="Times New Roman" w:hAnsi="Times New Roman" w:cs="Times New Roman"/>
          <w:szCs w:val="20"/>
        </w:rPr>
        <w:t>E</w:t>
      </w:r>
      <w:r>
        <w:rPr>
          <w:rFonts w:ascii="Times New Roman" w:hAnsi="Times New Roman" w:cs="Times New Roman"/>
          <w:szCs w:val="20"/>
        </w:rPr>
        <w:t>C fläktmotor</w:t>
      </w:r>
      <w:r w:rsidR="00E17925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>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4E645D2C" w14:textId="5EB76875" w:rsidR="00CC7D8A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</w:t>
      </w:r>
      <w:r w:rsidR="00CC7D8A">
        <w:rPr>
          <w:rFonts w:ascii="Times New Roman" w:hAnsi="Times New Roman" w:cs="Times New Roman"/>
          <w:szCs w:val="20"/>
        </w:rPr>
        <w:t xml:space="preserve">parrör och aluminiumflänsar. Levereras med ett </w:t>
      </w:r>
      <w:r>
        <w:rPr>
          <w:rFonts w:ascii="Times New Roman" w:hAnsi="Times New Roman" w:cs="Times New Roman"/>
          <w:szCs w:val="20"/>
        </w:rPr>
        <w:t xml:space="preserve">hölje av </w:t>
      </w:r>
      <w:r w:rsidR="00CC7D8A">
        <w:rPr>
          <w:rFonts w:ascii="Times New Roman" w:hAnsi="Times New Roman" w:cs="Times New Roman"/>
          <w:szCs w:val="20"/>
        </w:rPr>
        <w:t xml:space="preserve">lackerad stålplåt i svart </w:t>
      </w:r>
      <w:r>
        <w:rPr>
          <w:rFonts w:ascii="Times New Roman" w:hAnsi="Times New Roman" w:cs="Times New Roman"/>
          <w:szCs w:val="20"/>
        </w:rPr>
        <w:t xml:space="preserve">kulör </w:t>
      </w:r>
    </w:p>
    <w:p w14:paraId="02C33608" w14:textId="7B5749CE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RAL 9</w:t>
      </w:r>
      <w:r w:rsidR="00CC7D8A">
        <w:rPr>
          <w:rFonts w:ascii="Times New Roman" w:hAnsi="Times New Roman" w:cs="Times New Roman"/>
          <w:szCs w:val="20"/>
        </w:rPr>
        <w:t>913 och frontpaneler i anodiserad aluminium.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8BA3F75" w:rsidR="00174B82" w:rsidRPr="003902D7" w:rsidRDefault="00CC7D8A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ZEN</w:t>
      </w:r>
      <w:r w:rsidR="00E17925">
        <w:rPr>
          <w:rFonts w:ascii="Times New Roman" w:hAnsi="Times New Roman" w:cs="Times New Roman"/>
          <w:b/>
          <w:sz w:val="22"/>
        </w:rPr>
        <w:t xml:space="preserve"> BB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906C940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CC7D8A">
        <w:rPr>
          <w:rFonts w:ascii="Times New Roman" w:hAnsi="Times New Roman" w:cs="Times New Roman"/>
          <w:b/>
          <w:szCs w:val="20"/>
        </w:rPr>
        <w:t xml:space="preserve">ZEN </w:t>
      </w:r>
      <w:r w:rsidR="00E17925">
        <w:rPr>
          <w:rFonts w:ascii="Times New Roman" w:hAnsi="Times New Roman" w:cs="Times New Roman"/>
          <w:b/>
          <w:szCs w:val="20"/>
        </w:rPr>
        <w:t>EC BB</w:t>
      </w:r>
      <w:r w:rsidR="00CC7D8A">
        <w:rPr>
          <w:rFonts w:ascii="Times New Roman" w:hAnsi="Times New Roman" w:cs="Times New Roman"/>
          <w:b/>
          <w:szCs w:val="20"/>
        </w:rPr>
        <w:t xml:space="preserve"> </w:t>
      </w:r>
      <w:r w:rsidR="00961096">
        <w:rPr>
          <w:rFonts w:ascii="Times New Roman" w:hAnsi="Times New Roman" w:cs="Times New Roman"/>
          <w:b/>
          <w:szCs w:val="20"/>
        </w:rPr>
        <w:t>20</w:t>
      </w:r>
      <w:r w:rsidR="00677EFC">
        <w:rPr>
          <w:rFonts w:ascii="Times New Roman" w:hAnsi="Times New Roman" w:cs="Times New Roman"/>
          <w:b/>
          <w:szCs w:val="20"/>
        </w:rPr>
        <w:t>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677EFC">
        <w:rPr>
          <w:rFonts w:ascii="Times New Roman" w:hAnsi="Times New Roman" w:cs="Times New Roman"/>
          <w:i/>
          <w:szCs w:val="20"/>
        </w:rPr>
        <w:t xml:space="preserve">Modell </w:t>
      </w:r>
      <w:r w:rsidR="00CC7D8A">
        <w:rPr>
          <w:rFonts w:ascii="Times New Roman" w:hAnsi="Times New Roman" w:cs="Times New Roman"/>
          <w:i/>
          <w:szCs w:val="20"/>
        </w:rPr>
        <w:t>ZEN</w:t>
      </w:r>
      <w:r w:rsidR="00961096">
        <w:rPr>
          <w:rFonts w:ascii="Times New Roman" w:hAnsi="Times New Roman" w:cs="Times New Roman"/>
          <w:i/>
          <w:szCs w:val="20"/>
        </w:rPr>
        <w:t xml:space="preserve"> </w:t>
      </w:r>
      <w:r w:rsidR="00E17925">
        <w:rPr>
          <w:rFonts w:ascii="Times New Roman" w:hAnsi="Times New Roman" w:cs="Times New Roman"/>
          <w:i/>
          <w:szCs w:val="20"/>
        </w:rPr>
        <w:t>EC BB</w:t>
      </w:r>
      <w:r w:rsidR="00CC7D8A">
        <w:rPr>
          <w:rFonts w:ascii="Times New Roman" w:hAnsi="Times New Roman" w:cs="Times New Roman"/>
          <w:i/>
          <w:szCs w:val="20"/>
        </w:rPr>
        <w:t xml:space="preserve"> </w:t>
      </w:r>
      <w:r w:rsidR="00961096">
        <w:rPr>
          <w:rFonts w:ascii="Times New Roman" w:hAnsi="Times New Roman" w:cs="Times New Roman"/>
          <w:i/>
          <w:szCs w:val="20"/>
        </w:rPr>
        <w:t>20</w:t>
      </w:r>
      <w:r w:rsidR="00677EFC">
        <w:rPr>
          <w:rFonts w:ascii="Times New Roman" w:hAnsi="Times New Roman" w:cs="Times New Roman"/>
          <w:i/>
          <w:szCs w:val="20"/>
        </w:rPr>
        <w:t xml:space="preserve">00P64, </w:t>
      </w:r>
      <w:r w:rsidR="00E17925">
        <w:rPr>
          <w:rFonts w:ascii="Times New Roman" w:hAnsi="Times New Roman" w:cs="Times New Roman"/>
          <w:i/>
          <w:szCs w:val="20"/>
        </w:rPr>
        <w:t>33,5</w:t>
      </w:r>
      <w:r w:rsidR="00CC7D8A">
        <w:rPr>
          <w:rFonts w:ascii="Times New Roman" w:hAnsi="Times New Roman" w:cs="Times New Roman"/>
          <w:i/>
          <w:szCs w:val="20"/>
        </w:rPr>
        <w:t>kW vid 60/40/18°C, Bredd 212</w:t>
      </w:r>
      <w:r w:rsidR="00677EFC">
        <w:rPr>
          <w:rFonts w:ascii="Times New Roman" w:hAnsi="Times New Roman" w:cs="Times New Roman"/>
          <w:i/>
          <w:szCs w:val="20"/>
        </w:rPr>
        <w:t xml:space="preserve">0mm, Höjd </w:t>
      </w:r>
      <w:r w:rsidR="00E17925">
        <w:rPr>
          <w:rFonts w:ascii="Times New Roman" w:hAnsi="Times New Roman" w:cs="Times New Roman"/>
          <w:i/>
          <w:szCs w:val="20"/>
        </w:rPr>
        <w:t>513</w:t>
      </w:r>
      <w:r w:rsidR="00677EFC">
        <w:rPr>
          <w:rFonts w:ascii="Times New Roman" w:hAnsi="Times New Roman" w:cs="Times New Roman"/>
          <w:i/>
          <w:szCs w:val="20"/>
        </w:rPr>
        <w:t xml:space="preserve">mm, Djup </w:t>
      </w:r>
      <w:r w:rsidR="00E17925">
        <w:rPr>
          <w:rFonts w:ascii="Times New Roman" w:hAnsi="Times New Roman" w:cs="Times New Roman"/>
          <w:i/>
          <w:szCs w:val="20"/>
        </w:rPr>
        <w:t>341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0DCDD094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C7D8A">
        <w:rPr>
          <w:rFonts w:ascii="Times New Roman" w:hAnsi="Times New Roman" w:cs="Times New Roman"/>
          <w:b/>
        </w:rPr>
        <w:t>luftridå ZEN</w:t>
      </w:r>
      <w:r w:rsidRPr="00A56F7A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>örses med styrsystem Comfort för manuell alternativt automatiskt reglering,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1F7DD01C" w14:textId="0E6BD827" w:rsidR="00CC7D8A" w:rsidRDefault="00CC7D8A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frontpaneler i svart kulör RAL 9913.</w:t>
      </w:r>
    </w:p>
    <w:p w14:paraId="061929F9" w14:textId="3A7A52D9" w:rsidR="00CC7D8A" w:rsidRDefault="00CC7D8A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frontpaneler som kundanpassas enligt separat beskrivning.</w:t>
      </w:r>
    </w:p>
    <w:p w14:paraId="3E08138E" w14:textId="56E30C78" w:rsidR="00754DCC" w:rsidRPr="00CC7D8A" w:rsidRDefault="00754DCC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Luftridån </w:t>
      </w:r>
      <w:proofErr w:type="spellStart"/>
      <w:r>
        <w:rPr>
          <w:rFonts w:ascii="Times New Roman" w:hAnsi="Times New Roman" w:cs="Times New Roman"/>
          <w:szCs w:val="18"/>
        </w:rPr>
        <w:t>måttanpassas</w:t>
      </w:r>
      <w:proofErr w:type="spellEnd"/>
      <w:r>
        <w:rPr>
          <w:rFonts w:ascii="Times New Roman" w:hAnsi="Times New Roman" w:cs="Times New Roman"/>
          <w:szCs w:val="18"/>
        </w:rPr>
        <w:t xml:space="preserve"> enligt ritning.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A56F7A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E66D17">
        <w:rPr>
          <w:rFonts w:ascii="Times New Roman" w:hAnsi="Times New Roman" w:cs="Times New Roman"/>
          <w:szCs w:val="18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  <w:bookmarkStart w:id="0" w:name="_GoBack"/>
      <w:bookmarkEnd w:id="0"/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F951" w14:textId="77777777" w:rsidR="006251D8" w:rsidRDefault="006251D8" w:rsidP="00325023">
      <w:pPr>
        <w:spacing w:after="0" w:line="240" w:lineRule="auto"/>
      </w:pPr>
      <w:r>
        <w:separator/>
      </w:r>
    </w:p>
  </w:endnote>
  <w:endnote w:type="continuationSeparator" w:id="0">
    <w:p w14:paraId="2A90D6FF" w14:textId="77777777" w:rsidR="006251D8" w:rsidRDefault="006251D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FB33" w14:textId="77777777" w:rsidR="006251D8" w:rsidRDefault="006251D8" w:rsidP="00325023">
      <w:pPr>
        <w:spacing w:after="0" w:line="240" w:lineRule="auto"/>
      </w:pPr>
      <w:r>
        <w:separator/>
      </w:r>
    </w:p>
  </w:footnote>
  <w:footnote w:type="continuationSeparator" w:id="0">
    <w:p w14:paraId="6BC64B91" w14:textId="77777777" w:rsidR="006251D8" w:rsidRDefault="006251D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841B4"/>
    <w:rsid w:val="003844CF"/>
    <w:rsid w:val="003A661D"/>
    <w:rsid w:val="003B265F"/>
    <w:rsid w:val="00474806"/>
    <w:rsid w:val="004A6E73"/>
    <w:rsid w:val="004D602A"/>
    <w:rsid w:val="005003BE"/>
    <w:rsid w:val="00512807"/>
    <w:rsid w:val="00526AF9"/>
    <w:rsid w:val="0057076E"/>
    <w:rsid w:val="005B4FE6"/>
    <w:rsid w:val="005E42EB"/>
    <w:rsid w:val="006244F2"/>
    <w:rsid w:val="006251D8"/>
    <w:rsid w:val="00677EFC"/>
    <w:rsid w:val="006A1404"/>
    <w:rsid w:val="006B2625"/>
    <w:rsid w:val="007102D2"/>
    <w:rsid w:val="00711914"/>
    <w:rsid w:val="00754DCC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56F03"/>
    <w:rsid w:val="00961096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A2A96"/>
    <w:rsid w:val="00BC7DC9"/>
    <w:rsid w:val="00BE2F39"/>
    <w:rsid w:val="00C00722"/>
    <w:rsid w:val="00C02F40"/>
    <w:rsid w:val="00C26468"/>
    <w:rsid w:val="00C52F4F"/>
    <w:rsid w:val="00C85AE3"/>
    <w:rsid w:val="00CC7D8A"/>
    <w:rsid w:val="00CF2AB8"/>
    <w:rsid w:val="00D209D0"/>
    <w:rsid w:val="00D5509C"/>
    <w:rsid w:val="00D7222E"/>
    <w:rsid w:val="00D9031B"/>
    <w:rsid w:val="00D91079"/>
    <w:rsid w:val="00D946F7"/>
    <w:rsid w:val="00DE5048"/>
    <w:rsid w:val="00DF38DE"/>
    <w:rsid w:val="00E15A37"/>
    <w:rsid w:val="00E17925"/>
    <w:rsid w:val="00E32F84"/>
    <w:rsid w:val="00E66D17"/>
    <w:rsid w:val="00EA09D6"/>
    <w:rsid w:val="00EB42D3"/>
    <w:rsid w:val="00F0392A"/>
    <w:rsid w:val="00F11648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  <w15:docId w15:val="{E17846E1-0144-4137-94E2-B665C308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114982D9-D5BC-4FF7-B42D-33F9B2DF3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D4E71-B5E9-4404-B365-FC56A273114E}"/>
</file>

<file path=customXml/itemProps3.xml><?xml version="1.0" encoding="utf-8"?>
<ds:datastoreItem xmlns:ds="http://schemas.openxmlformats.org/officeDocument/2006/customXml" ds:itemID="{2BD21071-F8DD-4A39-BB14-17F617FA4CCB}"/>
</file>

<file path=customXml/itemProps4.xml><?xml version="1.0" encoding="utf-8"?>
<ds:datastoreItem xmlns:ds="http://schemas.openxmlformats.org/officeDocument/2006/customXml" ds:itemID="{6B6EDCED-472B-41B5-A14F-C67620A02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2</cp:revision>
  <cp:lastPrinted>2014-10-02T11:01:00Z</cp:lastPrinted>
  <dcterms:created xsi:type="dcterms:W3CDTF">2019-06-03T07:44:00Z</dcterms:created>
  <dcterms:modified xsi:type="dcterms:W3CDTF">2019-06-03T07:44:00Z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